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093EB4" w14:textId="36A3B72F" w:rsidR="0002559D" w:rsidRPr="007365D7" w:rsidRDefault="003D5E6D" w:rsidP="0002559D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</w:rPr>
      </w:pPr>
      <w:r w:rsidRPr="003D5E6D">
        <w:rPr>
          <w:rFonts w:asciiTheme="minorEastAsia" w:hAnsiTheme="minorEastAsia" w:cs="ＭＳ 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EDCB0B" wp14:editId="7BD12DD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6381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CCE1B" w14:textId="598F8F36" w:rsidR="003E1658" w:rsidRDefault="00FE7294">
                            <w:r>
                              <w:rPr>
                                <w:rFonts w:hint="eastAsia"/>
                              </w:rPr>
                              <w:t>別紙６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EDC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95pt;margin-top:1pt;width:5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">
                <v:textbox style="mso-fit-shape-to-text:t">
                  <w:txbxContent>
                    <w:p w14:paraId="289CCE1B" w14:textId="598F8F36" w:rsidR="003E1658" w:rsidRDefault="00FE7294">
                      <w:r>
                        <w:rPr>
                          <w:rFonts w:hint="eastAsia"/>
                        </w:rPr>
                        <w:t>別紙６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559D" w:rsidRPr="007365D7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>（注１）赤字は補足説明となりますので、削除して使用ください。</w:t>
      </w:r>
    </w:p>
    <w:p w14:paraId="30575FF6" w14:textId="01F64B1B" w:rsidR="0002559D" w:rsidRDefault="0002559D" w:rsidP="0002559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color w:val="FF0000"/>
          <w:kern w:val="0"/>
          <w:sz w:val="24"/>
          <w:szCs w:val="24"/>
        </w:rPr>
      </w:pPr>
      <w:r w:rsidRPr="007365D7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>（注</w:t>
      </w:r>
      <w:r w:rsidR="0077720C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>２）以下の内容について、記載してください</w:t>
      </w:r>
      <w:r w:rsidRPr="007365D7">
        <w:rPr>
          <w:rFonts w:ascii="ＭＳ ゴシック" w:eastAsia="ＭＳ ゴシック" w:hAnsi="ＭＳ ゴシック" w:cs="ＭＳ ゴシック" w:hint="eastAsia"/>
          <w:color w:val="FF0000"/>
          <w:kern w:val="0"/>
          <w:sz w:val="24"/>
          <w:szCs w:val="24"/>
        </w:rPr>
        <w:t>。</w:t>
      </w:r>
    </w:p>
    <w:p w14:paraId="21F28EAF" w14:textId="0B02E393" w:rsidR="00F42751" w:rsidRDefault="00F42751" w:rsidP="0002559D">
      <w:pPr>
        <w:autoSpaceDE w:val="0"/>
        <w:autoSpaceDN w:val="0"/>
        <w:adjustRightInd w:val="0"/>
        <w:rPr>
          <w:rFonts w:ascii="ＭＳ ゴシック" w:eastAsia="ＭＳ ゴシック" w:hAnsi="ＭＳ ゴシック" w:cs="ＭＳ ゴシック"/>
          <w:kern w:val="0"/>
          <w:sz w:val="28"/>
          <w:szCs w:val="28"/>
        </w:rPr>
      </w:pPr>
    </w:p>
    <w:p w14:paraId="47FDD815" w14:textId="536139BE" w:rsidR="00FE3703" w:rsidRPr="00F42751" w:rsidRDefault="00F42751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kern w:val="0"/>
          <w:sz w:val="24"/>
          <w:szCs w:val="24"/>
        </w:rPr>
      </w:pPr>
      <w:r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多職種連携に</w:t>
      </w:r>
      <w:r w:rsidR="001D5987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ついての説明書類</w:t>
      </w:r>
      <w:r w:rsidR="00FC6DD3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（</w:t>
      </w:r>
      <w:r w:rsidR="00835707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多職種連携</w:t>
      </w:r>
      <w:r w:rsidR="00674B57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構成員</w:t>
      </w:r>
      <w:r w:rsidR="00FC6DD3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用）</w:t>
      </w:r>
    </w:p>
    <w:p w14:paraId="70576F13" w14:textId="77777777" w:rsidR="00FE3703" w:rsidRPr="00F42751" w:rsidRDefault="00FE3703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654D16C0" w14:textId="58E7B3E2" w:rsidR="00FE3703" w:rsidRPr="00F42751" w:rsidRDefault="00E55052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kern w:val="0"/>
          <w:sz w:val="24"/>
          <w:szCs w:val="24"/>
          <w:lang w:eastAsia="zh-TW"/>
        </w:rPr>
      </w:pPr>
      <w:r w:rsidRPr="00F42751">
        <w:rPr>
          <w:rFonts w:asciiTheme="minorEastAsia" w:hAnsiTheme="minorEastAsia" w:cs="ＭＳ ゴシック" w:hint="eastAsia"/>
          <w:kern w:val="0"/>
          <w:sz w:val="24"/>
          <w:szCs w:val="24"/>
          <w:lang w:eastAsia="zh-TW"/>
        </w:rPr>
        <w:t xml:space="preserve">令和　</w:t>
      </w:r>
      <w:r w:rsidR="00F4275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F42751">
        <w:rPr>
          <w:rFonts w:asciiTheme="minorEastAsia" w:hAnsiTheme="minorEastAsia" w:cs="ＭＳ ゴシック" w:hint="eastAsia"/>
          <w:kern w:val="0"/>
          <w:sz w:val="24"/>
          <w:szCs w:val="24"/>
          <w:lang w:eastAsia="zh-TW"/>
        </w:rPr>
        <w:t xml:space="preserve">年　</w:t>
      </w:r>
      <w:r w:rsidR="00F4275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F42751">
        <w:rPr>
          <w:rFonts w:asciiTheme="minorEastAsia" w:hAnsiTheme="minorEastAsia" w:cs="ＭＳ ゴシック" w:hint="eastAsia"/>
          <w:kern w:val="0"/>
          <w:sz w:val="24"/>
          <w:szCs w:val="24"/>
          <w:lang w:eastAsia="zh-TW"/>
        </w:rPr>
        <w:t xml:space="preserve">月　</w:t>
      </w:r>
      <w:r w:rsidR="00F4275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</w:t>
      </w:r>
      <w:r w:rsidRPr="00F42751">
        <w:rPr>
          <w:rFonts w:asciiTheme="minorEastAsia" w:hAnsiTheme="minorEastAsia" w:cs="ＭＳ ゴシック" w:hint="eastAsia"/>
          <w:kern w:val="0"/>
          <w:sz w:val="24"/>
          <w:szCs w:val="24"/>
          <w:lang w:eastAsia="zh-TW"/>
        </w:rPr>
        <w:t>日</w:t>
      </w:r>
    </w:p>
    <w:p w14:paraId="596E9E7D" w14:textId="031A0C55" w:rsidR="00FE3703" w:rsidRPr="00F42751" w:rsidRDefault="00F42751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ゴシック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神奈川県知事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eastAsia="zh-TW"/>
        </w:rPr>
        <w:t xml:space="preserve">　</w:t>
      </w:r>
      <w:r>
        <w:rPr>
          <w:rFonts w:asciiTheme="minorEastAsia" w:hAnsiTheme="minorEastAsia" w:cs="ＭＳ ゴシック" w:hint="eastAsia"/>
          <w:kern w:val="0"/>
          <w:sz w:val="24"/>
          <w:szCs w:val="24"/>
        </w:rPr>
        <w:t>殿</w:t>
      </w:r>
    </w:p>
    <w:p w14:paraId="03C2F9FB" w14:textId="49387CE4" w:rsidR="00FE3703" w:rsidRPr="00F42751" w:rsidRDefault="00F42751">
      <w:pPr>
        <w:autoSpaceDE w:val="0"/>
        <w:autoSpaceDN w:val="0"/>
        <w:adjustRightInd w:val="0"/>
        <w:ind w:leftChars="2000" w:left="4200"/>
        <w:jc w:val="left"/>
        <w:rPr>
          <w:rFonts w:asciiTheme="minorEastAsia" w:eastAsia="PMingLiU" w:hAnsiTheme="minorEastAsia" w:cs="ＭＳ ゴシック"/>
          <w:kern w:val="0"/>
          <w:sz w:val="24"/>
          <w:szCs w:val="24"/>
          <w:lang w:eastAsia="zh-TW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補助事業</w:t>
      </w:r>
      <w:r w:rsidR="00E55052" w:rsidRPr="00F42751">
        <w:rPr>
          <w:rFonts w:asciiTheme="minorEastAsia" w:hAnsiTheme="minorEastAsia" w:cs="ＭＳ ゴシック" w:hint="eastAsia"/>
          <w:kern w:val="0"/>
          <w:sz w:val="24"/>
          <w:szCs w:val="24"/>
          <w:lang w:eastAsia="zh-TW"/>
        </w:rPr>
        <w:t xml:space="preserve">者　</w:t>
      </w:r>
      <w:r w:rsidR="00835707" w:rsidRPr="00987FDD">
        <w:rPr>
          <w:rFonts w:asciiTheme="minorEastAsia" w:hAnsiTheme="minorEastAsia" w:cs="ＭＳ ゴシック" w:hint="eastAsia"/>
          <w:spacing w:val="600"/>
          <w:kern w:val="0"/>
          <w:sz w:val="24"/>
          <w:szCs w:val="24"/>
          <w:fitText w:val="1680" w:id="-950821632"/>
          <w:lang w:eastAsia="zh-TW"/>
        </w:rPr>
        <w:t>住</w:t>
      </w:r>
      <w:r w:rsidR="00835707" w:rsidRPr="00987FDD">
        <w:rPr>
          <w:rFonts w:asciiTheme="minorEastAsia" w:hAnsiTheme="minorEastAsia" w:cs="ＭＳ ゴシック" w:hint="eastAsia"/>
          <w:kern w:val="0"/>
          <w:sz w:val="24"/>
          <w:szCs w:val="24"/>
          <w:fitText w:val="1680" w:id="-950821632"/>
          <w:lang w:eastAsia="zh-TW"/>
        </w:rPr>
        <w:t>所</w:t>
      </w:r>
      <w:r w:rsidR="00835707" w:rsidRPr="00F42751">
        <w:rPr>
          <w:rFonts w:asciiTheme="minorEastAsia" w:hAnsiTheme="minorEastAsia" w:cs="ＭＳ ゴシック" w:hint="eastAsia"/>
          <w:kern w:val="0"/>
          <w:sz w:val="24"/>
          <w:szCs w:val="24"/>
          <w:lang w:eastAsia="zh-TW"/>
        </w:rPr>
        <w:t xml:space="preserve">　　　　　　　　　　　</w:t>
      </w:r>
    </w:p>
    <w:p w14:paraId="1F7D09FC" w14:textId="50FDC7CF" w:rsidR="00FE3703" w:rsidRPr="00F42751" w:rsidRDefault="00835707" w:rsidP="00835707">
      <w:pPr>
        <w:autoSpaceDE w:val="0"/>
        <w:autoSpaceDN w:val="0"/>
        <w:adjustRightInd w:val="0"/>
        <w:ind w:leftChars="2700" w:left="567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法人（団体）名　　　　</w:t>
      </w:r>
    </w:p>
    <w:p w14:paraId="40171DD8" w14:textId="5C26DCB0" w:rsidR="00FE3703" w:rsidRPr="00F42751" w:rsidRDefault="00835707" w:rsidP="009610A3">
      <w:pPr>
        <w:autoSpaceDE w:val="0"/>
        <w:autoSpaceDN w:val="0"/>
        <w:adjustRightInd w:val="0"/>
        <w:ind w:leftChars="2700" w:left="5670"/>
        <w:rPr>
          <w:rFonts w:asciiTheme="minorEastAsia" w:hAnsiTheme="minorEastAsia" w:cs="ＭＳ ゴシック"/>
          <w:kern w:val="0"/>
          <w:sz w:val="24"/>
          <w:szCs w:val="24"/>
        </w:rPr>
      </w:pPr>
      <w:r w:rsidRPr="009610A3">
        <w:rPr>
          <w:rFonts w:asciiTheme="minorEastAsia" w:hAnsiTheme="minorEastAsia" w:cs="ＭＳ ゴシック" w:hint="eastAsia"/>
          <w:spacing w:val="60"/>
          <w:kern w:val="0"/>
          <w:sz w:val="24"/>
          <w:szCs w:val="24"/>
          <w:fitText w:val="1680" w:id="-950821631"/>
        </w:rPr>
        <w:t>代表者氏</w:t>
      </w:r>
      <w:r w:rsidRPr="009610A3">
        <w:rPr>
          <w:rFonts w:asciiTheme="minorEastAsia" w:hAnsiTheme="minorEastAsia" w:cs="ＭＳ ゴシック" w:hint="eastAsia"/>
          <w:kern w:val="0"/>
          <w:sz w:val="24"/>
          <w:szCs w:val="24"/>
          <w:fitText w:val="1680" w:id="-950821631"/>
        </w:rPr>
        <w:t>名</w:t>
      </w:r>
      <w:r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　　　　　　　　　</w:t>
      </w:r>
    </w:p>
    <w:p w14:paraId="7992DD2F" w14:textId="5C2EA468" w:rsidR="00835707" w:rsidRDefault="00835707" w:rsidP="00835707">
      <w:pPr>
        <w:wordWrap w:val="0"/>
        <w:autoSpaceDE w:val="0"/>
        <w:autoSpaceDN w:val="0"/>
        <w:adjustRightInd w:val="0"/>
        <w:ind w:leftChars="2700" w:left="5670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33CFCB2C" w14:textId="041D6752" w:rsidR="00987FDD" w:rsidRPr="00F42751" w:rsidRDefault="00987FDD" w:rsidP="00987FDD">
      <w:pPr>
        <w:wordWrap w:val="0"/>
        <w:autoSpaceDE w:val="0"/>
        <w:autoSpaceDN w:val="0"/>
        <w:adjustRightInd w:val="0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51E0CEDE" w14:textId="742C8B7E" w:rsidR="00FE3703" w:rsidRPr="00F42751" w:rsidRDefault="009610A3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神奈川県地域医療介護総合確保基金事業費補助金の</w:t>
      </w:r>
      <w:r w:rsidR="00E55052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申請に</w:t>
      </w:r>
      <w:r w:rsidR="002273F2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当たって</w:t>
      </w:r>
      <w:r w:rsidR="00E55052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、</w:t>
      </w:r>
      <w:r w:rsidRPr="005C4162">
        <w:rPr>
          <w:rFonts w:asciiTheme="minorEastAsia" w:hAnsiTheme="minorEastAsia" w:cs="ＭＳ ゴシック" w:hint="eastAsia"/>
          <w:color w:val="FF0000"/>
          <w:kern w:val="0"/>
          <w:sz w:val="24"/>
          <w:szCs w:val="24"/>
          <w:u w:val="single"/>
        </w:rPr>
        <w:t>代表補助事業者</w:t>
      </w:r>
      <w:r w:rsidR="00B37213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（法人</w:t>
      </w:r>
      <w:r w:rsidR="000774FC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 xml:space="preserve">　　</w:t>
      </w:r>
      <w:r w:rsidR="00B37213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(団体)名）</w:t>
      </w:r>
      <w:r w:rsidR="00674B57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の策定する</w:t>
      </w:r>
      <w:r w:rsidR="00144FC1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事業</w:t>
      </w:r>
      <w:r w:rsidR="00674B57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計画に基づき、連携して補助事業に取り組みます</w:t>
      </w:r>
      <w:r w:rsidR="00A24537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。</w:t>
      </w:r>
    </w:p>
    <w:p w14:paraId="4D9CACF8" w14:textId="58A672D3" w:rsidR="00FE3703" w:rsidRPr="00F42751" w:rsidRDefault="00FE3703" w:rsidP="00EB20D5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</w:p>
    <w:p w14:paraId="0EA47885" w14:textId="5650E80C" w:rsidR="00FE3703" w:rsidRPr="00F42751" w:rsidRDefault="00166F8C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連携体</w:t>
      </w:r>
      <w:r w:rsidR="00B37213">
        <w:rPr>
          <w:rFonts w:asciiTheme="minorEastAsia" w:hAnsiTheme="minorEastAsia" w:cs="ＭＳ ゴシック" w:hint="eastAsia"/>
          <w:kern w:val="0"/>
          <w:sz w:val="24"/>
          <w:szCs w:val="24"/>
        </w:rPr>
        <w:t>における</w:t>
      </w:r>
      <w:r w:rsidR="009B7C69" w:rsidRPr="00F42751">
        <w:rPr>
          <w:rFonts w:asciiTheme="minorEastAsia" w:hAnsiTheme="minorEastAsia" w:cs="ＭＳ ゴシック" w:hint="eastAsia"/>
          <w:kern w:val="0"/>
          <w:sz w:val="24"/>
          <w:szCs w:val="24"/>
        </w:rPr>
        <w:t>役割</w:t>
      </w:r>
      <w:r w:rsidR="00B37213">
        <w:rPr>
          <w:rFonts w:asciiTheme="minorEastAsia" w:hAnsiTheme="minorEastAsia" w:cs="ＭＳ ゴシック" w:hint="eastAsia"/>
          <w:kern w:val="0"/>
          <w:sz w:val="24"/>
          <w:szCs w:val="24"/>
        </w:rPr>
        <w:t>・実施体制</w:t>
      </w:r>
    </w:p>
    <w:p w14:paraId="56B0324C" w14:textId="77777777" w:rsidR="00FE3703" w:rsidRPr="006D254F" w:rsidRDefault="00E5505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kern w:val="0"/>
          <w:sz w:val="24"/>
          <w:szCs w:val="24"/>
        </w:rPr>
        <w:t>【記入欄】</w:t>
      </w:r>
    </w:p>
    <w:p w14:paraId="1146A04B" w14:textId="73B6E1F7" w:rsidR="00FE3703" w:rsidRPr="006D254F" w:rsidRDefault="00166F8C" w:rsidP="00144FC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※連携体</w:t>
      </w:r>
      <w:r w:rsidR="00B37213">
        <w:rPr>
          <w:rFonts w:asciiTheme="minorEastAsia" w:hAnsiTheme="minorEastAsia" w:cs="ＭＳ ゴシック" w:hint="eastAsia"/>
          <w:kern w:val="0"/>
          <w:sz w:val="24"/>
          <w:szCs w:val="24"/>
        </w:rPr>
        <w:t>における</w:t>
      </w:r>
      <w:r w:rsidR="00835707" w:rsidRPr="006D254F">
        <w:rPr>
          <w:rFonts w:asciiTheme="minorEastAsia" w:hAnsiTheme="minorEastAsia" w:cs="ＭＳ ゴシック" w:hint="eastAsia"/>
          <w:kern w:val="0"/>
          <w:sz w:val="24"/>
          <w:szCs w:val="24"/>
        </w:rPr>
        <w:t>役割や実施</w:t>
      </w:r>
      <w:r w:rsidR="00674B57" w:rsidRPr="006D254F">
        <w:rPr>
          <w:rFonts w:asciiTheme="minorEastAsia" w:hAnsiTheme="minorEastAsia" w:cs="ＭＳ ゴシック" w:hint="eastAsia"/>
          <w:kern w:val="0"/>
          <w:sz w:val="24"/>
          <w:szCs w:val="24"/>
        </w:rPr>
        <w:t>体制</w:t>
      </w:r>
      <w:r w:rsidR="00B37213">
        <w:rPr>
          <w:rFonts w:asciiTheme="minorEastAsia" w:hAnsiTheme="minorEastAsia" w:cs="ＭＳ ゴシック" w:hint="eastAsia"/>
          <w:kern w:val="0"/>
          <w:sz w:val="24"/>
          <w:szCs w:val="24"/>
        </w:rPr>
        <w:t>について、</w:t>
      </w:r>
      <w:r w:rsidR="009B7C69" w:rsidRPr="006D254F">
        <w:rPr>
          <w:rFonts w:asciiTheme="minorEastAsia" w:hAnsiTheme="minorEastAsia" w:cs="ＭＳ ゴシック" w:hint="eastAsia"/>
          <w:kern w:val="0"/>
          <w:sz w:val="24"/>
          <w:szCs w:val="24"/>
        </w:rPr>
        <w:t>記載してください。</w:t>
      </w:r>
    </w:p>
    <w:p w14:paraId="5D800988" w14:textId="6AF17FF8" w:rsidR="00FE3703" w:rsidRPr="00F42751" w:rsidRDefault="00FE37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13FA7E4D" w14:textId="7EC1EB17" w:rsidR="00FE3703" w:rsidRPr="006D254F" w:rsidRDefault="007772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B37213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【</w:t>
      </w:r>
      <w:r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記載例１】</w:t>
      </w:r>
    </w:p>
    <w:p w14:paraId="42D5C119" w14:textId="77777777" w:rsidR="00351162" w:rsidRPr="006D254F" w:rsidRDefault="0077720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 xml:space="preserve">　県庁</w:t>
      </w:r>
      <w:r w:rsidR="00351162"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看護ステーションでは、県庁クリニックの指示のもと、在宅患者さんに必要な日常的ケアを実施します。</w:t>
      </w:r>
    </w:p>
    <w:p w14:paraId="4C7A73AF" w14:textId="77777777" w:rsidR="003E1658" w:rsidRPr="006D254F" w:rsidRDefault="00351162" w:rsidP="003511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当ステーションには５人のケアスタッフが在籍していますが、各自がタブレット端末を保有し、在宅患者を訪れた際には、日々の状況を県庁クリニックに情報共有</w:t>
      </w:r>
      <w:r w:rsidR="003E1658"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します。</w:t>
      </w:r>
    </w:p>
    <w:p w14:paraId="6BB7C6C6" w14:textId="6391455E" w:rsidR="009610A3" w:rsidRPr="006D254F" w:rsidRDefault="003E1658" w:rsidP="0035116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情報を受け取った県庁クリニックからの指示を受け、より適切なケアの提供を実施します。</w:t>
      </w:r>
    </w:p>
    <w:p w14:paraId="49A41B52" w14:textId="2B877EFB" w:rsidR="009610A3" w:rsidRPr="006D254F" w:rsidRDefault="009610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</w:p>
    <w:p w14:paraId="5046195F" w14:textId="27080222" w:rsidR="009610A3" w:rsidRPr="006D254F" w:rsidRDefault="003E16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【記載例２】</w:t>
      </w:r>
    </w:p>
    <w:p w14:paraId="79469782" w14:textId="675F8D08" w:rsidR="003E1658" w:rsidRPr="006D254F" w:rsidRDefault="003E16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 xml:space="preserve">　県庁薬局では、県庁クリニックの指示のもと、在宅患者さんに必要な薬剤を処方します。</w:t>
      </w:r>
    </w:p>
    <w:p w14:paraId="57B2576D" w14:textId="7C207C2B" w:rsidR="003E1658" w:rsidRPr="006D254F" w:rsidRDefault="003E16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FF0000"/>
          <w:kern w:val="0"/>
          <w:sz w:val="24"/>
          <w:szCs w:val="24"/>
        </w:rPr>
      </w:pPr>
      <w:r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 xml:space="preserve">　県庁看護ステーションからの情報を基に、県庁クリニックは在宅患者に適切な処方箋</w:t>
      </w:r>
      <w:r w:rsidR="00D56CBA" w:rsidRPr="006D254F">
        <w:rPr>
          <w:rFonts w:asciiTheme="minorEastAsia" w:hAnsiTheme="minorEastAsia" w:cs="ＭＳ ゴシック" w:hint="eastAsia"/>
          <w:color w:val="FF0000"/>
          <w:kern w:val="0"/>
          <w:sz w:val="24"/>
          <w:szCs w:val="24"/>
        </w:rPr>
        <w:t>を発行しますが、当薬局でも患者状況から薬の組み合わせを確認したり、残薬を把握するなど、適切な薬剤提供を実施します。</w:t>
      </w:r>
    </w:p>
    <w:p w14:paraId="361A57D6" w14:textId="35653C70" w:rsidR="00D56CBA" w:rsidRPr="00D56CBA" w:rsidRDefault="00D56CB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683B0749" w14:textId="3B937966" w:rsidR="009610A3" w:rsidRPr="003E1658" w:rsidRDefault="009610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23A51DE4" w14:textId="10787385" w:rsidR="009610A3" w:rsidRDefault="009610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77F477ED" w14:textId="78A9AB4A" w:rsidR="009610A3" w:rsidRDefault="009610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201D412D" w14:textId="1D5A289A" w:rsidR="009610A3" w:rsidRDefault="009610A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0BCC05ED" w14:textId="796E4297" w:rsidR="00FE3703" w:rsidRPr="00F42751" w:rsidRDefault="00FE3703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 w:val="24"/>
          <w:szCs w:val="24"/>
        </w:rPr>
      </w:pPr>
    </w:p>
    <w:sectPr w:rsidR="00FE3703" w:rsidRPr="00F42751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2FE21" w14:textId="77777777" w:rsidR="003E1658" w:rsidRDefault="003E1658">
      <w:r>
        <w:separator/>
      </w:r>
    </w:p>
  </w:endnote>
  <w:endnote w:type="continuationSeparator" w:id="0">
    <w:p w14:paraId="2E02E2BA" w14:textId="77777777" w:rsidR="003E1658" w:rsidRDefault="003E1658">
      <w:r>
        <w:continuationSeparator/>
      </w:r>
    </w:p>
  </w:endnote>
  <w:endnote w:type="continuationNotice" w:id="1">
    <w:p w14:paraId="71561FAB" w14:textId="77777777" w:rsidR="003E1658" w:rsidRDefault="003E16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2F86D5" w14:textId="77777777" w:rsidR="003E1658" w:rsidRDefault="003E1658">
      <w:r>
        <w:separator/>
      </w:r>
    </w:p>
  </w:footnote>
  <w:footnote w:type="continuationSeparator" w:id="0">
    <w:p w14:paraId="03F77B78" w14:textId="77777777" w:rsidR="003E1658" w:rsidRDefault="003E1658">
      <w:r>
        <w:continuationSeparator/>
      </w:r>
    </w:p>
  </w:footnote>
  <w:footnote w:type="continuationNotice" w:id="1">
    <w:p w14:paraId="08039517" w14:textId="77777777" w:rsidR="003E1658" w:rsidRDefault="003E165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CA552" w14:textId="77777777" w:rsidR="003E1658" w:rsidRDefault="003E165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D0F31"/>
    <w:multiLevelType w:val="hybridMultilevel"/>
    <w:tmpl w:val="EFCE5BE8"/>
    <w:lvl w:ilvl="0" w:tplc="7026DB7E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8451E1"/>
    <w:multiLevelType w:val="hybridMultilevel"/>
    <w:tmpl w:val="68A036A4"/>
    <w:lvl w:ilvl="0" w:tplc="2272C8C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98D5EBA"/>
    <w:multiLevelType w:val="hybridMultilevel"/>
    <w:tmpl w:val="59C09300"/>
    <w:lvl w:ilvl="0" w:tplc="E9EA5B0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B330E23"/>
    <w:multiLevelType w:val="hybridMultilevel"/>
    <w:tmpl w:val="E3CCCB76"/>
    <w:lvl w:ilvl="0" w:tplc="FDAA182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9A7E7B"/>
    <w:multiLevelType w:val="hybridMultilevel"/>
    <w:tmpl w:val="77E299F8"/>
    <w:lvl w:ilvl="0" w:tplc="05B8BD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A957D20"/>
    <w:multiLevelType w:val="hybridMultilevel"/>
    <w:tmpl w:val="704CAFF2"/>
    <w:lvl w:ilvl="0" w:tplc="6DD025A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03"/>
    <w:rsid w:val="0002559D"/>
    <w:rsid w:val="000774FC"/>
    <w:rsid w:val="00144FC1"/>
    <w:rsid w:val="00166F8C"/>
    <w:rsid w:val="001D5987"/>
    <w:rsid w:val="00215D49"/>
    <w:rsid w:val="002273F2"/>
    <w:rsid w:val="002976CB"/>
    <w:rsid w:val="002D4610"/>
    <w:rsid w:val="00302831"/>
    <w:rsid w:val="0031181E"/>
    <w:rsid w:val="003428B2"/>
    <w:rsid w:val="00351162"/>
    <w:rsid w:val="003D5E6D"/>
    <w:rsid w:val="003E1658"/>
    <w:rsid w:val="00416096"/>
    <w:rsid w:val="00472251"/>
    <w:rsid w:val="005847F7"/>
    <w:rsid w:val="005941D8"/>
    <w:rsid w:val="005C4162"/>
    <w:rsid w:val="00674B57"/>
    <w:rsid w:val="00683077"/>
    <w:rsid w:val="006A76AD"/>
    <w:rsid w:val="006D254F"/>
    <w:rsid w:val="006D76E4"/>
    <w:rsid w:val="00714618"/>
    <w:rsid w:val="0077720C"/>
    <w:rsid w:val="007E1DB4"/>
    <w:rsid w:val="00804218"/>
    <w:rsid w:val="00835707"/>
    <w:rsid w:val="009610A3"/>
    <w:rsid w:val="00987FDD"/>
    <w:rsid w:val="009B7C69"/>
    <w:rsid w:val="009C1C29"/>
    <w:rsid w:val="00A24537"/>
    <w:rsid w:val="00A45806"/>
    <w:rsid w:val="00B117F0"/>
    <w:rsid w:val="00B37213"/>
    <w:rsid w:val="00B627D0"/>
    <w:rsid w:val="00BA1392"/>
    <w:rsid w:val="00C06227"/>
    <w:rsid w:val="00D56CBA"/>
    <w:rsid w:val="00DE45A1"/>
    <w:rsid w:val="00E55052"/>
    <w:rsid w:val="00EB20D5"/>
    <w:rsid w:val="00F276F3"/>
    <w:rsid w:val="00F42751"/>
    <w:rsid w:val="00F929F6"/>
    <w:rsid w:val="00FC6DD3"/>
    <w:rsid w:val="00FE3703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1B481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8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uiPriority w:val="99"/>
    <w:semiHidden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</w:style>
  <w:style w:type="character" w:customStyle="1" w:styleId="itemtitle">
    <w:name w:val="itemtitle"/>
    <w:basedOn w:val="a0"/>
  </w:style>
  <w:style w:type="character" w:styleId="ab">
    <w:name w:val="Hyperlink"/>
    <w:basedOn w:val="a0"/>
    <w:uiPriority w:val="99"/>
    <w:unhideWhenUsed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d">
    <w:name w:val="List Paragraph"/>
    <w:basedOn w:val="a"/>
    <w:link w:val="ae"/>
    <w:uiPriority w:val="34"/>
    <w:qFormat/>
    <w:pPr>
      <w:ind w:leftChars="400" w:left="840"/>
    </w:pPr>
  </w:style>
  <w:style w:type="paragraph" w:customStyle="1" w:styleId="af">
    <w:name w:val="見出し①"/>
    <w:basedOn w:val="a"/>
    <w:link w:val="af0"/>
    <w:qFormat/>
    <w:rsid w:val="00DE45A1"/>
    <w:pPr>
      <w:widowControl/>
      <w:autoSpaceDE w:val="0"/>
      <w:autoSpaceDN w:val="0"/>
      <w:spacing w:line="300" w:lineRule="exact"/>
      <w:ind w:leftChars="200" w:left="300" w:hangingChars="100" w:hanging="100"/>
    </w:pPr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f0">
    <w:name w:val="見出し① (文字)"/>
    <w:basedOn w:val="a0"/>
    <w:link w:val="af"/>
    <w:locked/>
    <w:rsid w:val="00DE45A1"/>
    <w:rPr>
      <w:rFonts w:ascii="メイリオ" w:eastAsia="メイリオ" w:hAnsi="メイリオ" w:cs="ＭＳ Ｐゴシック"/>
      <w:spacing w:val="2"/>
      <w:kern w:val="0"/>
      <w:szCs w:val="21"/>
    </w:rPr>
  </w:style>
  <w:style w:type="character" w:customStyle="1" w:styleId="ae">
    <w:name w:val="リスト段落 (文字)"/>
    <w:basedOn w:val="a0"/>
    <w:link w:val="ad"/>
    <w:uiPriority w:val="34"/>
    <w:locked/>
    <w:rsid w:val="00DE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2024-05-08T05:12:00Z</dcterms:created>
  <dcterms:modified xsi:type="dcterms:W3CDTF">2024-09-12T07:00:00Z</dcterms:modified>
  <cp:category/>
</cp:coreProperties>
</file>